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/>
        <w:jc w:val="left"/>
        <w:textAlignment w:val="auto"/>
        <w:rPr>
          <w:rFonts w:hint="eastAsia" w:ascii="黑体" w:hAnsi="黑体" w:eastAsia="黑体" w:cs="黑体"/>
          <w:b w:val="0"/>
          <w:bCs w:val="0"/>
          <w:color w:val="000000"/>
          <w:kern w:val="0"/>
          <w:sz w:val="36"/>
          <w:szCs w:val="36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6"/>
          <w:szCs w:val="36"/>
          <w:lang w:val="en-US" w:eastAsia="zh-CN" w:bidi="ar"/>
        </w:rPr>
        <w:t>附件一：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/>
        <w:jc w:val="center"/>
        <w:textAlignment w:val="auto"/>
        <w:rPr>
          <w:rFonts w:hint="eastAsia" w:ascii="黑体" w:hAnsi="黑体" w:eastAsia="黑体" w:cs="黑体"/>
          <w:b w:val="0"/>
          <w:bCs w:val="0"/>
          <w:color w:val="000000"/>
          <w:kern w:val="0"/>
          <w:sz w:val="36"/>
          <w:szCs w:val="36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6"/>
          <w:szCs w:val="36"/>
          <w:lang w:val="en-US" w:eastAsia="zh-CN" w:bidi="ar"/>
        </w:rPr>
        <w:t>入</w:t>
      </w: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000000"/>
          <w:kern w:val="0"/>
          <w:sz w:val="36"/>
          <w:szCs w:val="36"/>
          <w:lang w:val="en-US" w:eastAsia="zh-CN" w:bidi="ar"/>
        </w:rPr>
        <w:t>围复赛选手名单</w:t>
      </w:r>
    </w:p>
    <w:tbl>
      <w:tblPr>
        <w:tblStyle w:val="6"/>
        <w:tblW w:w="827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1"/>
        <w:gridCol w:w="3480"/>
        <w:gridCol w:w="32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法学院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桑金泽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自动化学院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张昕瑶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张冰姿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杨馥菁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刘安然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外国语学院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严浚珩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谢文凯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刘千钰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化学化工学院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物理与电子学院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刘可寒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湘雅公共卫生学院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杨春燕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李佳玲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湘雅医学院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易涵赟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彭嘉翔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公共管理学院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聂柳宏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土木工程学院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武佳佳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潘睿智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谢中林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尚冠竹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杨嘉琪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航空航天学院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刘旻宇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雷椿尧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能源科学与工程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梁宇航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喻杰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文振羽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王琳葳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李绕绕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黎紫瑶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唐艺丹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王紫茵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林欣敏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朱姝蓓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冯仪琨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童保嘉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李浩然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吴薇薇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3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数学与统计学院</w:t>
            </w: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34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机电工程学院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曾世杰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韩紫薇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朱姝彤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蔡育洋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67" w:hRule="exact"/>
        </w:trPr>
        <w:tc>
          <w:tcPr>
            <w:tcW w:w="15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3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程钦彦</w:t>
            </w:r>
          </w:p>
        </w:tc>
      </w:tr>
    </w:tbl>
    <w:p>
      <w:pPr>
        <w:jc w:val="center"/>
        <w:rPr>
          <w:rFonts w:hint="eastAsia"/>
          <w:sz w:val="36"/>
          <w:szCs w:val="44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EF" w:usb1="C0007841" w:usb2="00000009" w:usb3="00000000" w:csb0="400001FF" w:csb1="FFFF0000"/>
    <w:embedRegular r:id="rId1" w:fontKey="{E4BD5585-7719-B792-9969-25626E115570}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714326FB-9CAA-D578-9969-2562C228388E}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8E46B4"/>
    <w:rsid w:val="2F9F72C2"/>
    <w:rsid w:val="40414AD8"/>
    <w:rsid w:val="4AEB7171"/>
    <w:rsid w:val="68B31098"/>
    <w:rsid w:val="71000572"/>
    <w:rsid w:val="770E43D0"/>
    <w:rsid w:val="78080A36"/>
    <w:rsid w:val="BFCF2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paragraph" w:customStyle="1" w:styleId="7">
    <w:name w:val="List Paragraph"/>
    <w:basedOn w:val="1"/>
    <w:qFormat/>
    <w:uiPriority w:val="99"/>
    <w:pPr>
      <w:ind w:firstLine="420" w:firstLineChars="200"/>
    </w:pPr>
  </w:style>
  <w:style w:type="character" w:customStyle="1" w:styleId="8">
    <w:name w:val="font2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9">
    <w:name w:val="font31"/>
    <w:basedOn w:val="4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Office_3.9.2.6301_F1E327BC-269C-435d-A152-05C5408002CA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2022-03-01T08:02:00Z</dcterms:created>
  <dc:creator>Administrator</dc:creator>
  <cp:lastModifiedBy>chenyuwei</cp:lastModifiedBy>
  <dcterms:modified xsi:type="dcterms:W3CDTF">2022-03-07T10:10:33Z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2052-3.9.2.6301</vt:lpwstr>
  </property>
  <property fmtid="{D5CDD505-2E9C-101B-9397-08002B2CF9AE}" pid="3" name="ICV">
    <vt:lpwstr>943E22DE49A5410EAF04C9479C0D86A8</vt:lpwstr>
  </property>
</Properties>
</file>